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29B" w14:textId="77777777" w:rsidR="00CA1FAF" w:rsidRPr="00382454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 w:rsidRPr="00382454">
        <w:rPr>
          <w:b/>
        </w:rPr>
        <w:t>NORTHWEST NEIGHBORHOOD CULTURAL CENTER</w:t>
      </w:r>
    </w:p>
    <w:p w14:paraId="007851F2" w14:textId="77777777" w:rsidR="00CA1FAF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>2026 A</w:t>
      </w:r>
      <w:r w:rsidRPr="00382454">
        <w:rPr>
          <w:b/>
        </w:rPr>
        <w:t>NNUAL MEMBERSHIP MEETING AGENDA</w:t>
      </w:r>
    </w:p>
    <w:p w14:paraId="22EC55C9" w14:textId="77777777" w:rsidR="00CA1FAF" w:rsidRPr="00382454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>April 21</w:t>
      </w:r>
      <w:r w:rsidRPr="00382454">
        <w:rPr>
          <w:b/>
        </w:rPr>
        <w:t>,</w:t>
      </w:r>
      <w:r>
        <w:rPr>
          <w:b/>
        </w:rPr>
        <w:t xml:space="preserve"> 2026 @</w:t>
      </w:r>
      <w:r w:rsidRPr="00382454">
        <w:rPr>
          <w:b/>
        </w:rPr>
        <w:t xml:space="preserve"> </w:t>
      </w:r>
      <w:r>
        <w:rPr>
          <w:b/>
        </w:rPr>
        <w:t>6</w:t>
      </w:r>
      <w:r w:rsidRPr="00382454">
        <w:rPr>
          <w:b/>
        </w:rPr>
        <w:t>:00 PM</w:t>
      </w:r>
    </w:p>
    <w:p w14:paraId="5FA3B237" w14:textId="77777777" w:rsidR="00CA1FAF" w:rsidRPr="00FF6468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>Via Zoom</w:t>
      </w:r>
    </w:p>
    <w:p w14:paraId="08A89F40" w14:textId="77777777" w:rsidR="00476FA9" w:rsidRDefault="00476FA9"/>
    <w:p w14:paraId="4C9EED2F" w14:textId="03B25346" w:rsidR="00CA1FAF" w:rsidRDefault="00CA1FAF" w:rsidP="00CA1FAF">
      <w:pPr>
        <w:pStyle w:val="ListParagraph"/>
        <w:numPr>
          <w:ilvl w:val="0"/>
          <w:numId w:val="2"/>
        </w:numPr>
      </w:pPr>
      <w:r>
        <w:t>CALL TO ORDER – Ginger Burke, President</w:t>
      </w:r>
    </w:p>
    <w:p w14:paraId="4D78D657" w14:textId="77DACC89" w:rsidR="00CA1FAF" w:rsidRDefault="00CA1FAF" w:rsidP="00CA1FAF">
      <w:pPr>
        <w:pStyle w:val="ListParagraph"/>
        <w:numPr>
          <w:ilvl w:val="0"/>
          <w:numId w:val="2"/>
        </w:numPr>
      </w:pPr>
      <w:r>
        <w:t>INTRODUCTION OF BOARD MEMBERS – Ginger Burke, President</w:t>
      </w:r>
    </w:p>
    <w:p w14:paraId="452717C7" w14:textId="5A775B86" w:rsidR="00CA1FAF" w:rsidRDefault="00CA1FAF" w:rsidP="00CA1FAF">
      <w:pPr>
        <w:pStyle w:val="ListParagraph"/>
        <w:numPr>
          <w:ilvl w:val="0"/>
          <w:numId w:val="2"/>
        </w:numPr>
      </w:pPr>
      <w:r>
        <w:t>APPROVAL OF 2025 ANNUAL MEMBERSHIP MEETING MINUTES – Juliet Hyams, Secretary</w:t>
      </w:r>
    </w:p>
    <w:p w14:paraId="647C43FB" w14:textId="240B8170" w:rsidR="00CA1FAF" w:rsidRDefault="003B63EC" w:rsidP="00CA1FAF">
      <w:pPr>
        <w:pStyle w:val="ListParagraph"/>
        <w:numPr>
          <w:ilvl w:val="0"/>
          <w:numId w:val="2"/>
        </w:numPr>
      </w:pPr>
      <w:r>
        <w:t xml:space="preserve">TREASURER’S REPORT – </w:t>
      </w:r>
      <w:proofErr w:type="spellStart"/>
      <w:r>
        <w:t>JoZell</w:t>
      </w:r>
      <w:proofErr w:type="spellEnd"/>
      <w:r>
        <w:t xml:space="preserve"> Johnson, Treasurer</w:t>
      </w:r>
    </w:p>
    <w:p w14:paraId="64DFF398" w14:textId="3D600B04" w:rsidR="003B63EC" w:rsidRDefault="003B63EC" w:rsidP="00CA1FAF">
      <w:pPr>
        <w:pStyle w:val="ListParagraph"/>
        <w:numPr>
          <w:ilvl w:val="0"/>
          <w:numId w:val="2"/>
        </w:numPr>
      </w:pPr>
      <w:r>
        <w:t>PRESIDENT’S REPORT – Ginger Burke, President</w:t>
      </w:r>
    </w:p>
    <w:p w14:paraId="3CC54237" w14:textId="2103B743" w:rsidR="003B63EC" w:rsidRDefault="003B63EC" w:rsidP="00CA1FAF">
      <w:pPr>
        <w:pStyle w:val="ListParagraph"/>
        <w:numPr>
          <w:ilvl w:val="0"/>
          <w:numId w:val="2"/>
        </w:numPr>
      </w:pPr>
      <w:r>
        <w:t xml:space="preserve">BUYER PRESENTATION – Tanya Toby + Yoav </w:t>
      </w:r>
      <w:proofErr w:type="spellStart"/>
      <w:r>
        <w:t>Gueron</w:t>
      </w:r>
      <w:proofErr w:type="spellEnd"/>
      <w:r>
        <w:t>, GAIA Ventures DBA Founders</w:t>
      </w:r>
    </w:p>
    <w:p w14:paraId="079083EF" w14:textId="440C29C3" w:rsidR="003B63EC" w:rsidRDefault="003B63EC" w:rsidP="00CA1FAF">
      <w:pPr>
        <w:pStyle w:val="ListParagraph"/>
        <w:numPr>
          <w:ilvl w:val="0"/>
          <w:numId w:val="2"/>
        </w:numPr>
      </w:pPr>
      <w:r>
        <w:t>ELECTIONS – Juliet Hyams, Secretary</w:t>
      </w:r>
    </w:p>
    <w:p w14:paraId="346B9CB9" w14:textId="0D33277B" w:rsidR="003B63EC" w:rsidRDefault="003B63EC" w:rsidP="00CA1FAF">
      <w:pPr>
        <w:pStyle w:val="ListParagraph"/>
        <w:numPr>
          <w:ilvl w:val="0"/>
          <w:numId w:val="2"/>
        </w:numPr>
      </w:pPr>
      <w:r>
        <w:t>CLOSING REMARKS – Ginger Burke, President</w:t>
      </w:r>
    </w:p>
    <w:sectPr w:rsidR="003B63EC" w:rsidSect="0061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4B7"/>
    <w:multiLevelType w:val="hybridMultilevel"/>
    <w:tmpl w:val="462E9F2C"/>
    <w:lvl w:ilvl="0" w:tplc="0AEC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E6"/>
    <w:multiLevelType w:val="hybridMultilevel"/>
    <w:tmpl w:val="5EB0F592"/>
    <w:lvl w:ilvl="0" w:tplc="4BE05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49334">
    <w:abstractNumId w:val="0"/>
  </w:num>
  <w:num w:numId="2" w16cid:durableId="49881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F"/>
    <w:rsid w:val="003B63EC"/>
    <w:rsid w:val="00476FA9"/>
    <w:rsid w:val="00563CA4"/>
    <w:rsid w:val="0061198B"/>
    <w:rsid w:val="008320BF"/>
    <w:rsid w:val="00CA1FAF"/>
    <w:rsid w:val="00E51842"/>
    <w:rsid w:val="00E6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EC198"/>
  <w15:chartTrackingRefBased/>
  <w15:docId w15:val="{DB5C63D1-1FD6-0347-BC38-C3F8EBC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F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F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F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F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F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F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F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F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F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F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F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F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456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Burke</dc:creator>
  <cp:keywords/>
  <dc:description/>
  <cp:lastModifiedBy>Ginger Burke</cp:lastModifiedBy>
  <cp:revision>1</cp:revision>
  <dcterms:created xsi:type="dcterms:W3CDTF">2026-04-20T17:47:00Z</dcterms:created>
  <dcterms:modified xsi:type="dcterms:W3CDTF">2026-04-20T18:05:00Z</dcterms:modified>
</cp:coreProperties>
</file>